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  <w:shd w:fill="d0e0e3" w:val="clear"/>
        </w:rPr>
      </w:pPr>
      <w:r w:rsidDel="00000000" w:rsidR="00000000" w:rsidRPr="00000000">
        <w:rPr>
          <w:b w:val="1"/>
          <w:sz w:val="72"/>
          <w:szCs w:val="72"/>
          <w:shd w:fill="d0e0e3" w:val="clear"/>
          <w:rtl w:val="0"/>
        </w:rPr>
        <w:t xml:space="preserve">Event Activity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Name: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 Location: 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Activity Description: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 of Liability &amp; Waiver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the nature of this event and voluntarily assume all risks involved. I release the organizers from any claims, injuries, or damages.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I acknowledge and accept the risks associated with this event.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&amp; Safety Disclosure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am in good health and fit to participate in this event.</w:t>
        <w:br w:type="textWrapping"/>
        <w:t xml:space="preserve">☐ I will follow all event safety rules and guidelines.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Photography &amp; Media Release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consent to my images being used for promotional purposes.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 Date: 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 (if under 18):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