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Purchase Order Confirmation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mrdskrm8xp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Company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__________________________________________</w:t>
        <w:br w:type="textWrapping"/>
        <w:t xml:space="preserve">Company Address: __________________________________________</w:t>
        <w:br w:type="textWrapping"/>
        <w:t xml:space="preserve">City: ______________________ State: ___________ Zip Code: ___________</w:t>
        <w:br w:type="textWrapping"/>
        <w:t xml:space="preserve">Contact Number: ______________________ Email: 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8hdxfl4zol4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Customer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Name: __________________________________________</w:t>
        <w:br w:type="textWrapping"/>
        <w:t xml:space="preserve">Company (if applicable): __________________________________________</w:t>
        <w:br w:type="textWrapping"/>
        <w:t xml:space="preserve">Billing Address: __________________________________________</w:t>
        <w:br w:type="textWrapping"/>
        <w:t xml:space="preserve">Shipping Address: __________________________________________</w:t>
        <w:br w:type="textWrapping"/>
        <w:t xml:space="preserve">Phone Number: ______________________ Email: 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6s3y5jrbkwd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Order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Number: ____________</w:t>
        <w:br w:type="textWrapping"/>
        <w:t xml:space="preserve">Order Date: ______________</w:t>
        <w:br w:type="textWrapping"/>
        <w:t xml:space="preserve">Expected Delivery Date: 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raonz9jw6j8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Order Items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2025"/>
        <w:gridCol w:w="1845"/>
        <w:gridCol w:w="1710"/>
        <w:gridCol w:w="1845"/>
        <w:tblGridChange w:id="0">
          <w:tblGrid>
            <w:gridCol w:w="1425"/>
            <w:gridCol w:w="2025"/>
            <w:gridCol w:w="1845"/>
            <w:gridCol w:w="1710"/>
            <w:gridCol w:w="18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Subtotal: $_________</w:t>
        <w:br w:type="textWrapping"/>
        <w:t xml:space="preserve">Tax (if applicable): $_________</w:t>
        <w:br w:type="textWrapping"/>
        <w:t xml:space="preserve">Shipping Fee: $_________</w:t>
        <w:br w:type="textWrapping"/>
        <w:t xml:space="preserve">Grand Total: $_________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h64h5nz7k0e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Credit Card ☐ Bank Transfer ☐ Cash on Delivery ☐ Other: ____________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hhlj5f2cfhb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and Conditions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This order is non-refundable.</w:t>
        <w:br w:type="textWrapping"/>
        <w:t xml:space="preserve">☐ Delivery is subject to availability and shipping conditions.</w:t>
        <w:br w:type="textWrapping"/>
        <w:t xml:space="preserve">☐ Payment must be made within [X] days of confirmation.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v8xz45yrodk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Authorized Signatures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Representative: ______________________ Date: ____________</w:t>
        <w:br w:type="textWrapping"/>
        <w:t xml:space="preserve">Customer Representative: ______________________ Date: 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